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36A80746" w14:textId="77777777" w:rsidR="003950A4" w:rsidRPr="003950A4" w:rsidRDefault="003950A4" w:rsidP="003950A4">
      <w:pPr>
        <w:jc w:val="center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Óvodai pedagógus bérkiegészítés kérdése</w:t>
      </w:r>
    </w:p>
    <w:p w14:paraId="46D5E295" w14:textId="6ACD267D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1106E9B7" w:rsidR="005B6ACD" w:rsidRDefault="00201913" w:rsidP="003950A4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5140D8BD" w14:textId="2D8A8CAB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  <w:iCs/>
        </w:rPr>
      </w:pPr>
      <w:r w:rsidRPr="003950A4">
        <w:rPr>
          <w:rFonts w:ascii="Times New Roman" w:hAnsi="Times New Roman" w:cs="Times New Roman"/>
          <w:iCs/>
        </w:rPr>
        <w:t>2021.évi költségvetésről szóló …../2021. (      ) Önkormányzati rendeletben biztosított forrás</w:t>
      </w:r>
    </w:p>
    <w:p w14:paraId="4FC388E4" w14:textId="77777777" w:rsidR="003950A4" w:rsidRDefault="003950A4" w:rsidP="00201913">
      <w:pPr>
        <w:spacing w:after="0"/>
        <w:jc w:val="both"/>
        <w:rPr>
          <w:rFonts w:ascii="Times New Roman" w:hAnsi="Times New Roman" w:cs="Times New Roman"/>
          <w:b/>
        </w:rPr>
      </w:pPr>
    </w:p>
    <w:p w14:paraId="0B988C21" w14:textId="4B74829C" w:rsidR="00A31404" w:rsidRPr="003950A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3.K</w:t>
      </w:r>
      <w:r w:rsidR="00A31404" w:rsidRPr="003950A4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950A4">
        <w:rPr>
          <w:rFonts w:ascii="Times New Roman" w:hAnsi="Times New Roman" w:cs="Times New Roman"/>
          <w:b/>
        </w:rPr>
        <w:t>:</w:t>
      </w:r>
    </w:p>
    <w:p w14:paraId="37DC7D19" w14:textId="4E7C28EA" w:rsidR="003950A4" w:rsidRPr="003950A4" w:rsidRDefault="003950A4" w:rsidP="003950A4">
      <w:pPr>
        <w:jc w:val="both"/>
        <w:rPr>
          <w:rFonts w:ascii="Times New Roman" w:hAnsi="Times New Roman" w:cs="Times New Roman"/>
          <w:iCs/>
        </w:rPr>
      </w:pPr>
      <w:r w:rsidRPr="003950A4">
        <w:rPr>
          <w:rFonts w:ascii="Times New Roman" w:hAnsi="Times New Roman" w:cs="Times New Roman"/>
          <w:iCs/>
        </w:rPr>
        <w:t>2021.évi költségvetési rendeletben biztosított forrás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6FB7241B" w14:textId="77777777" w:rsidR="003950A4" w:rsidRPr="003950A4" w:rsidRDefault="003950A4" w:rsidP="003950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 xml:space="preserve">Telki község Önkormányzat képviselő-testülete a 2020.évi költségvetéséről szóló 1/2020.( II.06.) Önkormányzati rendeletében fedezetet biztosított a Telki Zöldmanó Óvodában pedagógus munkakört betöltő dolgozók részére 2020.évben munkáltatói bérkiegészítés biztosítására. </w:t>
      </w:r>
    </w:p>
    <w:p w14:paraId="5FF0FFF1" w14:textId="77777777" w:rsidR="003950A4" w:rsidRPr="003950A4" w:rsidRDefault="003950A4" w:rsidP="003950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 xml:space="preserve">A bérkiegészítésben az a pedagógus részesülhet, akinek az illetménye (alapilletmény + garantált bérminimumra történő kiegészítés ) nem éri el a garantált bérminimum 1,2 szeresét. </w:t>
      </w:r>
    </w:p>
    <w:p w14:paraId="3B979C30" w14:textId="77777777" w:rsidR="003950A4" w:rsidRPr="003950A4" w:rsidRDefault="003950A4" w:rsidP="003950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>Ilyen esetben a bérkiegészítés mértéke a pedagógus illetményének és a garantált bérminimum 120 %-ának a különbözete.</w:t>
      </w:r>
    </w:p>
    <w:p w14:paraId="424FBCE5" w14:textId="77777777" w:rsidR="003950A4" w:rsidRPr="003950A4" w:rsidRDefault="003950A4" w:rsidP="003950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80E86C5" w14:textId="77777777" w:rsidR="003950A4" w:rsidRPr="003950A4" w:rsidRDefault="003950A4" w:rsidP="003950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 xml:space="preserve">A munkáltató a bérkiegészítést 2020.február 01-től – 2020.december 31-ig állapíthat meg. </w:t>
      </w:r>
    </w:p>
    <w:p w14:paraId="3054E46C" w14:textId="77777777" w:rsidR="003950A4" w:rsidRPr="003950A4" w:rsidRDefault="003950A4" w:rsidP="003950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>Az intézkedés indoka az alacsony jövedelmű pedagógusok munkájának megbecsüléseként biztosított emelt jövedelem.</w:t>
      </w:r>
    </w:p>
    <w:p w14:paraId="43CBC732" w14:textId="77777777" w:rsidR="003950A4" w:rsidRPr="003950A4" w:rsidRDefault="003950A4" w:rsidP="003950A4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7BA59956" w14:textId="77777777" w:rsidR="003950A4" w:rsidRPr="003950A4" w:rsidRDefault="003950A4" w:rsidP="003950A4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 w:rsidRPr="003950A4">
        <w:rPr>
          <w:sz w:val="22"/>
          <w:szCs w:val="22"/>
        </w:rPr>
        <w:t>Telki, 2020. február 10.</w:t>
      </w:r>
    </w:p>
    <w:p w14:paraId="1AF85FB9" w14:textId="77777777" w:rsidR="003950A4" w:rsidRPr="003950A4" w:rsidRDefault="003950A4" w:rsidP="003950A4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</w:p>
    <w:p w14:paraId="457CE9D7" w14:textId="77777777" w:rsidR="003950A4" w:rsidRPr="003950A4" w:rsidRDefault="003950A4" w:rsidP="003950A4">
      <w:pPr>
        <w:pStyle w:val="NormlWeb"/>
        <w:spacing w:before="0" w:beforeAutospacing="0" w:after="0" w:afterAutospacing="0"/>
        <w:ind w:left="6372" w:firstLine="708"/>
        <w:jc w:val="center"/>
        <w:rPr>
          <w:sz w:val="22"/>
          <w:szCs w:val="22"/>
        </w:rPr>
      </w:pPr>
      <w:r w:rsidRPr="003950A4">
        <w:rPr>
          <w:sz w:val="22"/>
          <w:szCs w:val="22"/>
        </w:rPr>
        <w:t>Deltai Károly</w:t>
      </w:r>
    </w:p>
    <w:p w14:paraId="6423A855" w14:textId="77777777" w:rsidR="003950A4" w:rsidRPr="003950A4" w:rsidRDefault="003950A4" w:rsidP="003950A4">
      <w:pPr>
        <w:pStyle w:val="NormlWeb"/>
        <w:spacing w:before="0" w:beforeAutospacing="0" w:after="0" w:afterAutospacing="0"/>
        <w:ind w:left="6372" w:firstLine="708"/>
        <w:jc w:val="center"/>
        <w:rPr>
          <w:sz w:val="22"/>
          <w:szCs w:val="22"/>
        </w:rPr>
      </w:pPr>
      <w:r w:rsidRPr="003950A4">
        <w:rPr>
          <w:sz w:val="22"/>
          <w:szCs w:val="22"/>
        </w:rPr>
        <w:t>Polgármester</w:t>
      </w:r>
    </w:p>
    <w:p w14:paraId="46FDACCE" w14:textId="77777777" w:rsidR="003950A4" w:rsidRPr="003950A4" w:rsidRDefault="003950A4" w:rsidP="003950A4">
      <w:pPr>
        <w:tabs>
          <w:tab w:val="center" w:pos="1800"/>
          <w:tab w:val="center" w:pos="7560"/>
        </w:tabs>
        <w:spacing w:after="0"/>
        <w:outlineLvl w:val="0"/>
        <w:rPr>
          <w:rFonts w:ascii="Times New Roman" w:hAnsi="Times New Roman" w:cs="Times New Roman"/>
          <w:b/>
        </w:rPr>
      </w:pPr>
    </w:p>
    <w:p w14:paraId="0CDB3235" w14:textId="77777777" w:rsidR="003950A4" w:rsidRPr="003950A4" w:rsidRDefault="003950A4" w:rsidP="003950A4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Határozati javaslat</w:t>
      </w:r>
    </w:p>
    <w:p w14:paraId="5021C6C9" w14:textId="77777777" w:rsidR="003950A4" w:rsidRPr="003950A4" w:rsidRDefault="003950A4" w:rsidP="003950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 xml:space="preserve">Telki község Önkormányzat </w:t>
      </w:r>
    </w:p>
    <w:p w14:paraId="3AD3FB51" w14:textId="1980AA54" w:rsidR="003950A4" w:rsidRPr="003950A4" w:rsidRDefault="003950A4" w:rsidP="003950A4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Képviselő-testülete</w:t>
      </w:r>
      <w:r w:rsidRPr="003950A4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1</w:t>
      </w:r>
      <w:r w:rsidRPr="003950A4">
        <w:rPr>
          <w:rFonts w:ascii="Times New Roman" w:hAnsi="Times New Roman" w:cs="Times New Roman"/>
          <w:b/>
        </w:rPr>
        <w:t>. (II.    ) Önkormányzati határozata</w:t>
      </w:r>
    </w:p>
    <w:p w14:paraId="715D1449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622567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</w:rPr>
      </w:pPr>
      <w:r w:rsidRPr="003950A4">
        <w:rPr>
          <w:rFonts w:ascii="Times New Roman" w:hAnsi="Times New Roman" w:cs="Times New Roman"/>
          <w:b/>
        </w:rPr>
        <w:t>Óvodai pedagógus bérkiegészítés kérdése</w:t>
      </w:r>
    </w:p>
    <w:p w14:paraId="6441B7C8" w14:textId="77777777" w:rsidR="003950A4" w:rsidRPr="003950A4" w:rsidRDefault="003950A4" w:rsidP="003950A4">
      <w:pPr>
        <w:spacing w:after="0"/>
        <w:rPr>
          <w:rFonts w:ascii="Times New Roman" w:hAnsi="Times New Roman" w:cs="Times New Roman"/>
          <w:b/>
          <w:bCs/>
        </w:rPr>
      </w:pPr>
    </w:p>
    <w:p w14:paraId="13005F07" w14:textId="77777777" w:rsidR="003950A4" w:rsidRPr="008861D5" w:rsidRDefault="003950A4" w:rsidP="003950A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8861D5">
        <w:rPr>
          <w:sz w:val="22"/>
          <w:szCs w:val="22"/>
        </w:rPr>
        <w:t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</w:t>
      </w:r>
    </w:p>
    <w:p w14:paraId="104A5AA0" w14:textId="77777777" w:rsidR="003950A4" w:rsidRPr="008861D5" w:rsidRDefault="003950A4" w:rsidP="003950A4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3DFD285C" w14:textId="77777777" w:rsid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48346BEA" w14:textId="638E0029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950A4">
        <w:rPr>
          <w:rFonts w:ascii="Times New Roman" w:hAnsi="Times New Roman" w:cs="Times New Roman"/>
        </w:rPr>
        <w:t xml:space="preserve"> Telki Zöldmanó Óvodában pedagógus munkakörben foglalkoztatott munkavállalók részére, akiknek az illetménye nem éri el a mindenkori garantált bérminimum 120 %-át, az munkáltatói illetménykiegészítésben részesül.</w:t>
      </w:r>
    </w:p>
    <w:p w14:paraId="1E1CDE4E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p w14:paraId="54891832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 xml:space="preserve">Az illetménykiegészítés mértéke a garantált bérminimum 120% -ig történő kiegészítés.  </w:t>
      </w:r>
    </w:p>
    <w:p w14:paraId="2A722968" w14:textId="7A452961" w:rsidR="003950A4" w:rsidRPr="003950A4" w:rsidRDefault="003950A4" w:rsidP="003950A4">
      <w:pPr>
        <w:spacing w:after="0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>A munkáltató a bérkiegészítést 202</w:t>
      </w:r>
      <w:r>
        <w:rPr>
          <w:rFonts w:ascii="Times New Roman" w:hAnsi="Times New Roman" w:cs="Times New Roman"/>
        </w:rPr>
        <w:t>1</w:t>
      </w:r>
      <w:r w:rsidRPr="003950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január 01</w:t>
      </w:r>
      <w:r w:rsidRPr="003950A4">
        <w:rPr>
          <w:rFonts w:ascii="Times New Roman" w:hAnsi="Times New Roman" w:cs="Times New Roman"/>
        </w:rPr>
        <w:t>-től – 202</w:t>
      </w:r>
      <w:r>
        <w:rPr>
          <w:rFonts w:ascii="Times New Roman" w:hAnsi="Times New Roman" w:cs="Times New Roman"/>
        </w:rPr>
        <w:t>1</w:t>
      </w:r>
      <w:r w:rsidRPr="003950A4">
        <w:rPr>
          <w:rFonts w:ascii="Times New Roman" w:hAnsi="Times New Roman" w:cs="Times New Roman"/>
        </w:rPr>
        <w:t>.december 31-ig állapíthat meg.</w:t>
      </w:r>
    </w:p>
    <w:p w14:paraId="78AB3C31" w14:textId="77777777" w:rsidR="003950A4" w:rsidRPr="003950A4" w:rsidRDefault="003950A4" w:rsidP="003950A4">
      <w:pPr>
        <w:spacing w:after="0"/>
        <w:rPr>
          <w:rFonts w:ascii="Times New Roman" w:hAnsi="Times New Roman" w:cs="Times New Roman"/>
        </w:rPr>
      </w:pPr>
    </w:p>
    <w:p w14:paraId="5C311398" w14:textId="77777777" w:rsidR="003950A4" w:rsidRPr="003950A4" w:rsidRDefault="003950A4" w:rsidP="003950A4">
      <w:pPr>
        <w:spacing w:after="0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>Határidő: azonnal</w:t>
      </w:r>
    </w:p>
    <w:p w14:paraId="61C9885B" w14:textId="77777777" w:rsidR="003950A4" w:rsidRPr="003950A4" w:rsidRDefault="003950A4" w:rsidP="003950A4">
      <w:pPr>
        <w:spacing w:after="0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>Felelős:  polgármester</w:t>
      </w:r>
    </w:p>
    <w:p w14:paraId="0B80F89B" w14:textId="77777777" w:rsidR="003950A4" w:rsidRPr="003950A4" w:rsidRDefault="003950A4" w:rsidP="003950A4">
      <w:pPr>
        <w:spacing w:after="0"/>
        <w:rPr>
          <w:rFonts w:ascii="Times New Roman" w:hAnsi="Times New Roman" w:cs="Times New Roman"/>
        </w:rPr>
      </w:pPr>
      <w:r w:rsidRPr="003950A4">
        <w:rPr>
          <w:rFonts w:ascii="Times New Roman" w:hAnsi="Times New Roman" w:cs="Times New Roman"/>
        </w:rPr>
        <w:t xml:space="preserve">               intézményvezető</w:t>
      </w:r>
    </w:p>
    <w:p w14:paraId="6DCE1B36" w14:textId="77777777" w:rsidR="003950A4" w:rsidRPr="003950A4" w:rsidRDefault="003950A4" w:rsidP="003950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F6DCB5" w14:textId="77777777" w:rsidR="003950A4" w:rsidRPr="003950A4" w:rsidRDefault="003950A4" w:rsidP="003950A4">
      <w:pPr>
        <w:spacing w:after="0"/>
        <w:jc w:val="both"/>
        <w:rPr>
          <w:rFonts w:ascii="Times New Roman" w:hAnsi="Times New Roman" w:cs="Times New Roman"/>
        </w:rPr>
      </w:pPr>
    </w:p>
    <w:sectPr w:rsidR="003950A4" w:rsidRPr="0039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52065"/>
    <w:rsid w:val="002731FC"/>
    <w:rsid w:val="00297FB6"/>
    <w:rsid w:val="002E552D"/>
    <w:rsid w:val="00303E27"/>
    <w:rsid w:val="00336025"/>
    <w:rsid w:val="003479F4"/>
    <w:rsid w:val="00360B7B"/>
    <w:rsid w:val="003950A4"/>
    <w:rsid w:val="003C2319"/>
    <w:rsid w:val="003C3071"/>
    <w:rsid w:val="004268A0"/>
    <w:rsid w:val="005A1D57"/>
    <w:rsid w:val="005B6ACD"/>
    <w:rsid w:val="005E36F4"/>
    <w:rsid w:val="00682A9D"/>
    <w:rsid w:val="006B1D14"/>
    <w:rsid w:val="00865EB0"/>
    <w:rsid w:val="00870B7B"/>
    <w:rsid w:val="00870EE2"/>
    <w:rsid w:val="008861D5"/>
    <w:rsid w:val="008A4683"/>
    <w:rsid w:val="0092330A"/>
    <w:rsid w:val="009728D0"/>
    <w:rsid w:val="00A17ECD"/>
    <w:rsid w:val="00A31404"/>
    <w:rsid w:val="00A50FAE"/>
    <w:rsid w:val="00A52D9C"/>
    <w:rsid w:val="00AB759A"/>
    <w:rsid w:val="00B46FAC"/>
    <w:rsid w:val="00BE130B"/>
    <w:rsid w:val="00BF4040"/>
    <w:rsid w:val="00CA1763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682A9D"/>
    <w:rPr>
      <w:b/>
      <w:bCs/>
    </w:rPr>
  </w:style>
  <w:style w:type="character" w:customStyle="1" w:styleId="Szvegtrzs2">
    <w:name w:val="Szövegtörzs (2)_"/>
    <w:link w:val="Szvegtrzs20"/>
    <w:rsid w:val="00682A9D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682A9D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3</cp:revision>
  <dcterms:created xsi:type="dcterms:W3CDTF">2021-02-11T13:24:00Z</dcterms:created>
  <dcterms:modified xsi:type="dcterms:W3CDTF">2021-02-12T11:17:00Z</dcterms:modified>
</cp:coreProperties>
</file>